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5" w:line="219" w:lineRule="auto"/>
        <w:ind w:left="833" w:leftChars="190" w:hanging="434" w:hangingChars="100"/>
        <w:jc w:val="center"/>
        <w:rPr>
          <w:rFonts w:hint="eastAsia" w:ascii="方正黑体简体" w:hAnsi="方正黑体简体" w:eastAsia="方正黑体简体" w:cs="方正黑体简体"/>
          <w:b/>
          <w:bCs/>
          <w:spacing w:val="-4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pacing w:val="-4"/>
          <w:sz w:val="44"/>
          <w:szCs w:val="44"/>
          <w:lang w:val="en-US" w:eastAsia="zh-CN"/>
        </w:rPr>
        <w:t>中国石油石化碳中和技术交流大会</w:t>
      </w:r>
    </w:p>
    <w:p>
      <w:pPr>
        <w:spacing w:before="145" w:line="219" w:lineRule="auto"/>
        <w:ind w:left="833" w:leftChars="190" w:hanging="434" w:hangingChars="100"/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hint="eastAsia" w:ascii="方正黑体简体" w:hAnsi="方正黑体简体" w:eastAsia="方正黑体简体" w:cs="方正黑体简体"/>
          <w:b/>
          <w:bCs/>
          <w:spacing w:val="-4"/>
          <w:sz w:val="44"/>
          <w:szCs w:val="44"/>
        </w:rPr>
        <w:t>参会代表回执表</w:t>
      </w:r>
    </w:p>
    <w:tbl>
      <w:tblPr>
        <w:tblStyle w:val="6"/>
        <w:tblW w:w="93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829"/>
        <w:gridCol w:w="1778"/>
        <w:gridCol w:w="1189"/>
        <w:gridCol w:w="870"/>
        <w:gridCol w:w="270"/>
        <w:gridCol w:w="570"/>
        <w:gridCol w:w="855"/>
        <w:gridCol w:w="1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402" w:type="dxa"/>
            <w:gridSpan w:val="2"/>
          </w:tcPr>
          <w:p>
            <w:pPr>
              <w:spacing w:before="68" w:line="211" w:lineRule="auto"/>
              <w:ind w:left="555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单位名称</w:t>
            </w:r>
          </w:p>
        </w:tc>
        <w:tc>
          <w:tcPr>
            <w:tcW w:w="6948" w:type="dxa"/>
            <w:gridSpan w:val="7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402" w:type="dxa"/>
            <w:gridSpan w:val="2"/>
          </w:tcPr>
          <w:p>
            <w:pPr>
              <w:spacing w:before="55" w:line="204" w:lineRule="auto"/>
              <w:ind w:left="555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单位地址</w:t>
            </w:r>
          </w:p>
        </w:tc>
        <w:tc>
          <w:tcPr>
            <w:tcW w:w="4677" w:type="dxa"/>
            <w:gridSpan w:val="5"/>
          </w:tcPr>
          <w:p>
            <w:pPr>
              <w:spacing w:before="53" w:line="205" w:lineRule="auto"/>
              <w:ind w:left="138"/>
              <w:jc w:val="left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271" w:type="dxa"/>
            <w:gridSpan w:val="2"/>
          </w:tcPr>
          <w:p>
            <w:pPr>
              <w:spacing w:before="53" w:line="205" w:lineRule="auto"/>
              <w:ind w:left="138"/>
              <w:jc w:val="left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邮编：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402" w:type="dxa"/>
            <w:gridSpan w:val="2"/>
          </w:tcPr>
          <w:p>
            <w:pPr>
              <w:spacing w:before="55" w:line="199" w:lineRule="auto"/>
              <w:ind w:left="555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电子信箱</w:t>
            </w:r>
          </w:p>
        </w:tc>
        <w:tc>
          <w:tcPr>
            <w:tcW w:w="6948" w:type="dxa"/>
            <w:gridSpan w:val="7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2" w:type="dxa"/>
            <w:gridSpan w:val="2"/>
            <w:vAlign w:val="top"/>
          </w:tcPr>
          <w:p>
            <w:pPr>
              <w:spacing w:before="55" w:line="199" w:lineRule="auto"/>
              <w:ind w:firstLine="656" w:firstLineChars="20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967" w:type="dxa"/>
            <w:gridSpan w:val="2"/>
          </w:tcPr>
          <w:p>
            <w:pPr>
              <w:spacing w:before="58" w:line="203" w:lineRule="auto"/>
              <w:ind w:left="4075"/>
              <w:jc w:val="left"/>
              <w:rPr>
                <w:rFonts w:ascii="宋体" w:hAnsi="宋体" w:eastAsia="宋体" w:cs="宋体"/>
                <w:b w:val="0"/>
                <w:bCs w:val="0"/>
                <w:i/>
                <w:iCs/>
                <w:color w:val="auto"/>
                <w:spacing w:val="10"/>
                <w:sz w:val="32"/>
                <w:szCs w:val="32"/>
                <w:highlight w:val="none"/>
              </w:rPr>
            </w:pPr>
          </w:p>
        </w:tc>
        <w:tc>
          <w:tcPr>
            <w:tcW w:w="114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right="0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i/>
                <w:iCs/>
                <w:color w:val="auto"/>
                <w:spacing w:val="1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zh-CN" w:bidi="ar"/>
              </w:rPr>
              <w:t>电话</w:t>
            </w:r>
          </w:p>
        </w:tc>
        <w:tc>
          <w:tcPr>
            <w:tcW w:w="2841" w:type="dxa"/>
            <w:gridSpan w:val="3"/>
          </w:tcPr>
          <w:p>
            <w:pPr>
              <w:spacing w:before="58" w:line="203" w:lineRule="auto"/>
              <w:ind w:left="4075"/>
              <w:jc w:val="left"/>
              <w:rPr>
                <w:rFonts w:ascii="宋体" w:hAnsi="宋体" w:eastAsia="宋体" w:cs="宋体"/>
                <w:b w:val="0"/>
                <w:bCs w:val="0"/>
                <w:i/>
                <w:iCs/>
                <w:color w:val="auto"/>
                <w:spacing w:val="1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350" w:type="dxa"/>
            <w:gridSpan w:val="9"/>
          </w:tcPr>
          <w:p>
            <w:pPr>
              <w:spacing w:before="58" w:line="203" w:lineRule="auto"/>
              <w:ind w:left="4075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0"/>
                <w:sz w:val="32"/>
                <w:szCs w:val="32"/>
              </w:rPr>
              <w:t>参加人员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73" w:type="dxa"/>
          </w:tcPr>
          <w:p>
            <w:pPr>
              <w:spacing w:before="65" w:line="210" w:lineRule="auto"/>
              <w:ind w:left="454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0"/>
                <w:sz w:val="32"/>
                <w:szCs w:val="32"/>
              </w:rPr>
              <w:t>姓名</w:t>
            </w:r>
          </w:p>
        </w:tc>
        <w:tc>
          <w:tcPr>
            <w:tcW w:w="829" w:type="dxa"/>
          </w:tcPr>
          <w:p>
            <w:pPr>
              <w:spacing w:before="66" w:line="209" w:lineRule="auto"/>
              <w:ind w:left="102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3"/>
                <w:sz w:val="32"/>
                <w:szCs w:val="32"/>
              </w:rPr>
              <w:t>性别</w:t>
            </w:r>
          </w:p>
        </w:tc>
        <w:tc>
          <w:tcPr>
            <w:tcW w:w="1778" w:type="dxa"/>
          </w:tcPr>
          <w:p>
            <w:pPr>
              <w:spacing w:before="65" w:line="210" w:lineRule="auto"/>
              <w:ind w:left="232"/>
              <w:jc w:val="left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32"/>
                <w:szCs w:val="32"/>
                <w:lang w:val="en-US" w:eastAsia="zh-CN"/>
              </w:rPr>
              <w:t>职务</w:t>
            </w: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/</w:t>
            </w:r>
            <w:r>
              <w:rPr>
                <w:rFonts w:hint="eastAsia" w:ascii="宋体" w:hAnsi="宋体" w:eastAsia="宋体" w:cs="宋体"/>
                <w:spacing w:val="3"/>
                <w:sz w:val="32"/>
                <w:szCs w:val="32"/>
                <w:lang w:val="en-US" w:eastAsia="zh-CN"/>
              </w:rPr>
              <w:t>职称</w:t>
            </w:r>
          </w:p>
        </w:tc>
        <w:tc>
          <w:tcPr>
            <w:tcW w:w="2059" w:type="dxa"/>
            <w:gridSpan w:val="2"/>
          </w:tcPr>
          <w:p>
            <w:pPr>
              <w:spacing w:before="66" w:line="209" w:lineRule="auto"/>
              <w:ind w:left="295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(区号)电话</w:t>
            </w:r>
          </w:p>
        </w:tc>
        <w:tc>
          <w:tcPr>
            <w:tcW w:w="1695" w:type="dxa"/>
            <w:gridSpan w:val="3"/>
          </w:tcPr>
          <w:p>
            <w:pPr>
              <w:spacing w:before="63" w:line="211" w:lineRule="auto"/>
              <w:ind w:left="247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手机号码</w:t>
            </w:r>
          </w:p>
        </w:tc>
        <w:tc>
          <w:tcPr>
            <w:tcW w:w="1416" w:type="dxa"/>
          </w:tcPr>
          <w:p>
            <w:pPr>
              <w:spacing w:before="63" w:line="211" w:lineRule="auto"/>
              <w:ind w:left="309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传真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73" w:type="dxa"/>
            <w:vAlign w:val="center"/>
          </w:tcPr>
          <w:p>
            <w:pPr>
              <w:jc w:val="left"/>
            </w:pPr>
          </w:p>
        </w:tc>
        <w:tc>
          <w:tcPr>
            <w:tcW w:w="829" w:type="dxa"/>
            <w:vAlign w:val="center"/>
          </w:tcPr>
          <w:p>
            <w:pPr>
              <w:jc w:val="left"/>
            </w:pPr>
          </w:p>
        </w:tc>
        <w:tc>
          <w:tcPr>
            <w:tcW w:w="1778" w:type="dxa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73" w:type="dxa"/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73" w:type="dxa"/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left"/>
            </w:pPr>
          </w:p>
        </w:tc>
        <w:tc>
          <w:tcPr>
            <w:tcW w:w="1778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73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left"/>
            </w:pPr>
          </w:p>
        </w:tc>
        <w:tc>
          <w:tcPr>
            <w:tcW w:w="1778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73" w:type="dxa"/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left"/>
            </w:pPr>
          </w:p>
        </w:tc>
        <w:tc>
          <w:tcPr>
            <w:tcW w:w="1778" w:type="dxa"/>
            <w:vAlign w:val="center"/>
          </w:tcPr>
          <w:p>
            <w:pPr>
              <w:jc w:val="left"/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1416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3" w:type="dxa"/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left"/>
            </w:pPr>
          </w:p>
        </w:tc>
        <w:tc>
          <w:tcPr>
            <w:tcW w:w="1778" w:type="dxa"/>
            <w:vAlign w:val="center"/>
          </w:tcPr>
          <w:p>
            <w:pPr>
              <w:jc w:val="left"/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73" w:type="dxa"/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left"/>
            </w:pPr>
          </w:p>
        </w:tc>
        <w:tc>
          <w:tcPr>
            <w:tcW w:w="1778" w:type="dxa"/>
            <w:vAlign w:val="center"/>
          </w:tcPr>
          <w:p>
            <w:pPr>
              <w:jc w:val="left"/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73" w:type="dxa"/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left"/>
            </w:pPr>
          </w:p>
        </w:tc>
        <w:tc>
          <w:tcPr>
            <w:tcW w:w="1778" w:type="dxa"/>
            <w:vAlign w:val="center"/>
          </w:tcPr>
          <w:p>
            <w:pPr>
              <w:jc w:val="left"/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1416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73" w:type="dxa"/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left"/>
            </w:pPr>
          </w:p>
        </w:tc>
        <w:tc>
          <w:tcPr>
            <w:tcW w:w="1778" w:type="dxa"/>
            <w:vAlign w:val="center"/>
          </w:tcPr>
          <w:p>
            <w:pPr>
              <w:jc w:val="left"/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1416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3" w:type="dxa"/>
          </w:tcPr>
          <w:p>
            <w:pPr>
              <w:jc w:val="left"/>
            </w:pPr>
          </w:p>
        </w:tc>
        <w:tc>
          <w:tcPr>
            <w:tcW w:w="829" w:type="dxa"/>
          </w:tcPr>
          <w:p>
            <w:pPr>
              <w:jc w:val="left"/>
            </w:pPr>
          </w:p>
        </w:tc>
        <w:tc>
          <w:tcPr>
            <w:tcW w:w="1778" w:type="dxa"/>
          </w:tcPr>
          <w:p>
            <w:pPr>
              <w:jc w:val="left"/>
            </w:pPr>
          </w:p>
        </w:tc>
        <w:tc>
          <w:tcPr>
            <w:tcW w:w="2059" w:type="dxa"/>
            <w:gridSpan w:val="2"/>
          </w:tcPr>
          <w:p>
            <w:pPr>
              <w:jc w:val="left"/>
            </w:pPr>
          </w:p>
        </w:tc>
        <w:tc>
          <w:tcPr>
            <w:tcW w:w="1695" w:type="dxa"/>
            <w:gridSpan w:val="3"/>
          </w:tcPr>
          <w:p>
            <w:pPr>
              <w:jc w:val="left"/>
            </w:pPr>
          </w:p>
        </w:tc>
        <w:tc>
          <w:tcPr>
            <w:tcW w:w="1416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73" w:type="dxa"/>
          </w:tcPr>
          <w:p>
            <w:pPr>
              <w:jc w:val="left"/>
            </w:pPr>
          </w:p>
        </w:tc>
        <w:tc>
          <w:tcPr>
            <w:tcW w:w="829" w:type="dxa"/>
          </w:tcPr>
          <w:p>
            <w:pPr>
              <w:jc w:val="left"/>
            </w:pPr>
          </w:p>
        </w:tc>
        <w:tc>
          <w:tcPr>
            <w:tcW w:w="1778" w:type="dxa"/>
          </w:tcPr>
          <w:p>
            <w:pPr>
              <w:jc w:val="left"/>
            </w:pPr>
          </w:p>
        </w:tc>
        <w:tc>
          <w:tcPr>
            <w:tcW w:w="2059" w:type="dxa"/>
            <w:gridSpan w:val="2"/>
          </w:tcPr>
          <w:p>
            <w:pPr>
              <w:jc w:val="left"/>
            </w:pPr>
          </w:p>
        </w:tc>
        <w:tc>
          <w:tcPr>
            <w:tcW w:w="1695" w:type="dxa"/>
            <w:gridSpan w:val="3"/>
          </w:tcPr>
          <w:p>
            <w:pPr>
              <w:jc w:val="left"/>
            </w:pPr>
          </w:p>
        </w:tc>
        <w:tc>
          <w:tcPr>
            <w:tcW w:w="1416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573" w:type="dxa"/>
          </w:tcPr>
          <w:p>
            <w:pPr>
              <w:jc w:val="left"/>
            </w:pPr>
          </w:p>
        </w:tc>
        <w:tc>
          <w:tcPr>
            <w:tcW w:w="829" w:type="dxa"/>
          </w:tcPr>
          <w:p>
            <w:pPr>
              <w:jc w:val="left"/>
            </w:pPr>
          </w:p>
        </w:tc>
        <w:tc>
          <w:tcPr>
            <w:tcW w:w="1778" w:type="dxa"/>
          </w:tcPr>
          <w:p>
            <w:pPr>
              <w:jc w:val="left"/>
            </w:pPr>
          </w:p>
        </w:tc>
        <w:tc>
          <w:tcPr>
            <w:tcW w:w="2059" w:type="dxa"/>
            <w:gridSpan w:val="2"/>
          </w:tcPr>
          <w:p>
            <w:pPr>
              <w:jc w:val="left"/>
            </w:pPr>
          </w:p>
        </w:tc>
        <w:tc>
          <w:tcPr>
            <w:tcW w:w="1695" w:type="dxa"/>
            <w:gridSpan w:val="3"/>
          </w:tcPr>
          <w:p>
            <w:pPr>
              <w:jc w:val="left"/>
            </w:pPr>
          </w:p>
        </w:tc>
        <w:tc>
          <w:tcPr>
            <w:tcW w:w="1416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73" w:type="dxa"/>
            <w:vMerge w:val="restart"/>
            <w:vAlign w:val="center"/>
          </w:tcPr>
          <w:p>
            <w:pPr>
              <w:spacing w:before="59" w:line="202" w:lineRule="auto"/>
              <w:ind w:left="135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住宿要求</w:t>
            </w:r>
          </w:p>
        </w:tc>
        <w:tc>
          <w:tcPr>
            <w:tcW w:w="4666" w:type="dxa"/>
            <w:gridSpan w:val="4"/>
          </w:tcPr>
          <w:p>
            <w:pPr>
              <w:spacing w:before="82" w:line="189" w:lineRule="auto"/>
              <w:ind w:left="132" w:firstLine="672" w:firstLineChars="200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8"/>
                <w:sz w:val="32"/>
                <w:szCs w:val="32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标准间</w:t>
            </w:r>
            <w:r>
              <w:rPr>
                <w:rFonts w:ascii="宋体" w:hAnsi="宋体" w:eastAsia="宋体" w:cs="宋体"/>
                <w:spacing w:val="32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sym w:font="Wingdings 2" w:char="00A3"/>
            </w: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单间</w:t>
            </w:r>
          </w:p>
        </w:tc>
        <w:tc>
          <w:tcPr>
            <w:tcW w:w="1695" w:type="dxa"/>
            <w:gridSpan w:val="3"/>
          </w:tcPr>
          <w:p>
            <w:pPr>
              <w:spacing w:before="63" w:line="200" w:lineRule="auto"/>
              <w:ind w:left="127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□合住</w:t>
            </w:r>
          </w:p>
        </w:tc>
        <w:tc>
          <w:tcPr>
            <w:tcW w:w="1416" w:type="dxa"/>
          </w:tcPr>
          <w:p>
            <w:pPr>
              <w:spacing w:before="61" w:line="201" w:lineRule="auto"/>
              <w:ind w:left="19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□单住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73" w:type="dxa"/>
            <w:vMerge w:val="continue"/>
          </w:tcPr>
          <w:p>
            <w:pPr>
              <w:jc w:val="left"/>
            </w:pPr>
          </w:p>
        </w:tc>
        <w:tc>
          <w:tcPr>
            <w:tcW w:w="2607" w:type="dxa"/>
            <w:gridSpan w:val="2"/>
          </w:tcPr>
          <w:p>
            <w:pPr>
              <w:spacing w:before="60" w:line="201" w:lineRule="auto"/>
              <w:ind w:left="132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住宿天数</w:t>
            </w:r>
          </w:p>
        </w:tc>
        <w:tc>
          <w:tcPr>
            <w:tcW w:w="5170" w:type="dxa"/>
            <w:gridSpan w:val="6"/>
          </w:tcPr>
          <w:p>
            <w:pPr>
              <w:spacing w:before="80" w:line="178" w:lineRule="auto"/>
              <w:ind w:left="525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4"/>
                <w:position w:val="-1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14"/>
                <w:position w:val="-1"/>
                <w:sz w:val="32"/>
                <w:szCs w:val="3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spacing w:val="14"/>
                <w:position w:val="-1"/>
                <w:sz w:val="32"/>
                <w:szCs w:val="32"/>
              </w:rPr>
              <w:t>日</w:t>
            </w:r>
            <w:r>
              <w:rPr>
                <w:rFonts w:ascii="宋体" w:hAnsi="宋体" w:eastAsia="宋体" w:cs="宋体"/>
                <w:spacing w:val="5"/>
                <w:position w:val="-1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spacing w:val="14"/>
                <w:position w:val="1"/>
                <w:sz w:val="32"/>
                <w:szCs w:val="32"/>
              </w:rPr>
              <w:sym w:font="Wingdings 2" w:char="00A3"/>
            </w:r>
            <w:r>
              <w:rPr>
                <w:rFonts w:ascii="宋体" w:hAnsi="宋体" w:eastAsia="宋体" w:cs="宋体"/>
                <w:spacing w:val="14"/>
                <w:position w:val="1"/>
                <w:sz w:val="32"/>
                <w:szCs w:val="32"/>
              </w:rPr>
              <w:t>2</w:t>
            </w:r>
            <w:r>
              <w:rPr>
                <w:rFonts w:hint="eastAsia" w:ascii="宋体" w:hAnsi="宋体" w:eastAsia="宋体" w:cs="宋体"/>
                <w:spacing w:val="14"/>
                <w:position w:val="1"/>
                <w:sz w:val="32"/>
                <w:szCs w:val="32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pacing w:val="14"/>
                <w:position w:val="1"/>
                <w:sz w:val="32"/>
                <w:szCs w:val="32"/>
              </w:rPr>
              <w:t>日</w:t>
            </w:r>
            <w:r>
              <w:rPr>
                <w:rFonts w:ascii="宋体" w:hAnsi="宋体" w:eastAsia="宋体" w:cs="宋体"/>
                <w:spacing w:val="31"/>
                <w:position w:val="1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spacing w:val="14"/>
                <w:sz w:val="32"/>
                <w:szCs w:val="32"/>
              </w:rPr>
              <w:sym w:font="Wingdings 2" w:char="00A3"/>
            </w:r>
            <w:r>
              <w:rPr>
                <w:rFonts w:ascii="宋体" w:hAnsi="宋体" w:eastAsia="宋体" w:cs="宋体"/>
                <w:spacing w:val="14"/>
                <w:sz w:val="32"/>
                <w:szCs w:val="32"/>
              </w:rPr>
              <w:t>2</w:t>
            </w:r>
            <w:r>
              <w:rPr>
                <w:rFonts w:hint="eastAsia" w:ascii="宋体" w:hAnsi="宋体" w:eastAsia="宋体" w:cs="宋体"/>
                <w:spacing w:val="14"/>
                <w:sz w:val="32"/>
                <w:szCs w:val="32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pacing w:val="14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1573" w:type="dxa"/>
          </w:tcPr>
          <w:p>
            <w:pPr>
              <w:spacing w:line="466" w:lineRule="auto"/>
              <w:jc w:val="left"/>
            </w:pPr>
          </w:p>
          <w:p>
            <w:pPr>
              <w:spacing w:before="104" w:line="220" w:lineRule="auto"/>
              <w:ind w:left="135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9"/>
                <w:sz w:val="32"/>
                <w:szCs w:val="32"/>
                <w:lang w:val="en-US" w:eastAsia="zh-CN"/>
              </w:rPr>
              <w:t>参会</w:t>
            </w: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费用</w:t>
            </w:r>
          </w:p>
        </w:tc>
        <w:tc>
          <w:tcPr>
            <w:tcW w:w="7777" w:type="dxa"/>
            <w:gridSpan w:val="8"/>
            <w:vAlign w:val="top"/>
          </w:tcPr>
          <w:p>
            <w:pPr>
              <w:spacing w:before="262" w:line="211" w:lineRule="auto"/>
              <w:ind w:right="246"/>
              <w:jc w:val="left"/>
              <w:rPr>
                <w:rFonts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32"/>
                <w:szCs w:val="32"/>
                <w:lang w:eastAsia="zh-CN"/>
              </w:rPr>
              <w:t>参会代表：每</w:t>
            </w:r>
            <w:r>
              <w:rPr>
                <w:rFonts w:hint="eastAsia" w:ascii="宋体" w:hAnsi="宋体" w:eastAsia="宋体" w:cs="宋体"/>
                <w:spacing w:val="1"/>
                <w:sz w:val="32"/>
                <w:szCs w:val="32"/>
                <w:lang w:val="en-US" w:eastAsia="zh-CN"/>
              </w:rPr>
              <w:t>位参会代表</w:t>
            </w:r>
            <w:r>
              <w:rPr>
                <w:rFonts w:ascii="宋体" w:hAnsi="宋体" w:eastAsia="宋体" w:cs="宋体"/>
                <w:spacing w:val="1"/>
                <w:sz w:val="32"/>
                <w:szCs w:val="32"/>
                <w:lang w:eastAsia="zh-CN"/>
              </w:rPr>
              <w:t>须交纳会务费2200元</w:t>
            </w:r>
            <w:r>
              <w:rPr>
                <w:rFonts w:hint="eastAsia" w:ascii="宋体" w:hAnsi="宋体" w:eastAsia="宋体" w:cs="宋体"/>
                <w:spacing w:val="1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1"/>
                <w:sz w:val="32"/>
                <w:szCs w:val="32"/>
                <w:lang w:val="en-US" w:eastAsia="zh-CN"/>
              </w:rPr>
              <w:t>学生（需要出示学生证）800元，</w:t>
            </w:r>
            <w:r>
              <w:rPr>
                <w:rFonts w:ascii="宋体" w:hAnsi="宋体" w:eastAsia="宋体" w:cs="宋体"/>
                <w:spacing w:val="5"/>
                <w:sz w:val="32"/>
                <w:szCs w:val="32"/>
                <w:lang w:eastAsia="zh-CN"/>
              </w:rPr>
              <w:t>含会议资料费、论文集印刷出版费</w:t>
            </w:r>
            <w:r>
              <w:rPr>
                <w:rFonts w:ascii="宋体" w:hAnsi="宋体" w:eastAsia="宋体" w:cs="宋体"/>
                <w:sz w:val="32"/>
                <w:szCs w:val="32"/>
                <w:lang w:eastAsia="zh-CN"/>
              </w:rPr>
              <w:t>等。食宿由会务统一安排，费用自理。</w:t>
            </w:r>
          </w:p>
        </w:tc>
      </w:tr>
    </w:tbl>
    <w:p>
      <w:pPr>
        <w:spacing w:before="55" w:line="204" w:lineRule="auto"/>
        <w:ind w:firstLine="326" w:firstLineChars="100"/>
        <w:jc w:val="left"/>
        <w:rPr>
          <w:rFonts w:ascii="宋体" w:hAnsi="宋体" w:eastAsia="宋体" w:cs="宋体"/>
          <w:spacing w:val="3"/>
          <w:sz w:val="32"/>
          <w:szCs w:val="32"/>
          <w:lang w:eastAsia="zh-CN"/>
        </w:rPr>
      </w:pPr>
      <w:r>
        <w:rPr>
          <w:rFonts w:ascii="宋体" w:hAnsi="宋体" w:eastAsia="宋体" w:cs="宋体"/>
          <w:spacing w:val="3"/>
          <w:sz w:val="32"/>
          <w:szCs w:val="32"/>
          <w:lang w:eastAsia="zh-CN"/>
        </w:rPr>
        <w:t>联</w:t>
      </w:r>
      <w:r>
        <w:rPr>
          <w:rFonts w:hint="eastAsia" w:ascii="宋体" w:hAnsi="宋体" w:eastAsia="宋体" w:cs="宋体"/>
          <w:spacing w:val="3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宋体" w:cs="宋体"/>
          <w:spacing w:val="3"/>
          <w:sz w:val="32"/>
          <w:szCs w:val="32"/>
          <w:lang w:eastAsia="zh-CN"/>
        </w:rPr>
        <w:t>系</w:t>
      </w:r>
      <w:r>
        <w:rPr>
          <w:rFonts w:hint="eastAsia" w:ascii="宋体" w:hAnsi="宋体" w:eastAsia="宋体" w:cs="宋体"/>
          <w:spacing w:val="3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宋体" w:cs="宋体"/>
          <w:spacing w:val="3"/>
          <w:sz w:val="32"/>
          <w:szCs w:val="32"/>
          <w:lang w:eastAsia="zh-CN"/>
        </w:rPr>
        <w:t>人</w:t>
      </w:r>
      <w:r>
        <w:rPr>
          <w:rFonts w:hint="eastAsia" w:ascii="宋体" w:hAnsi="宋体" w:eastAsia="宋体" w:cs="宋体"/>
          <w:spacing w:val="3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宋体" w:cs="宋体"/>
          <w:spacing w:val="3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pacing w:val="3"/>
          <w:sz w:val="32"/>
          <w:szCs w:val="32"/>
          <w:lang w:val="en-US" w:eastAsia="zh-CN"/>
        </w:rPr>
        <w:t xml:space="preserve">张 宇 </w:t>
      </w:r>
      <w:r>
        <w:rPr>
          <w:rFonts w:ascii="宋体" w:hAnsi="宋体" w:eastAsia="宋体" w:cs="宋体"/>
          <w:spacing w:val="3"/>
          <w:sz w:val="32"/>
          <w:szCs w:val="32"/>
          <w:lang w:eastAsia="zh-CN"/>
        </w:rPr>
        <w:t>刘  楠</w:t>
      </w:r>
    </w:p>
    <w:p>
      <w:pPr>
        <w:spacing w:before="55" w:line="204" w:lineRule="auto"/>
        <w:ind w:firstLine="326" w:firstLineChars="100"/>
        <w:jc w:val="left"/>
        <w:rPr>
          <w:rFonts w:hint="eastAsia" w:ascii="宋体" w:hAnsi="宋体" w:eastAsia="宋体" w:cs="宋体"/>
          <w:spacing w:val="3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pacing w:val="3"/>
          <w:sz w:val="32"/>
          <w:szCs w:val="32"/>
          <w:lang w:eastAsia="zh-CN"/>
        </w:rPr>
        <w:t>电话/传真：010-</w:t>
      </w:r>
      <w:r>
        <w:rPr>
          <w:rFonts w:hint="eastAsia" w:ascii="宋体" w:hAnsi="宋体" w:eastAsia="宋体" w:cs="宋体"/>
          <w:spacing w:val="3"/>
          <w:sz w:val="32"/>
          <w:szCs w:val="32"/>
          <w:lang w:eastAsia="zh-CN"/>
        </w:rPr>
        <w:t>6</w:t>
      </w:r>
      <w:r>
        <w:rPr>
          <w:rFonts w:hint="eastAsia" w:ascii="宋体" w:hAnsi="宋体" w:eastAsia="宋体" w:cs="宋体"/>
          <w:spacing w:val="3"/>
          <w:sz w:val="32"/>
          <w:szCs w:val="32"/>
          <w:lang w:val="en-US" w:eastAsia="zh-CN"/>
        </w:rPr>
        <w:t>3773918，63815326</w:t>
      </w:r>
      <w:bookmarkStart w:id="0" w:name="_GoBack"/>
      <w:bookmarkEnd w:id="0"/>
    </w:p>
    <w:p>
      <w:pPr>
        <w:spacing w:before="55" w:line="204" w:lineRule="auto"/>
        <w:ind w:firstLine="326" w:firstLineChars="100"/>
        <w:jc w:val="left"/>
        <w:rPr>
          <w:rFonts w:hint="default" w:ascii="宋体" w:hAnsi="宋体" w:eastAsia="宋体" w:cs="宋体"/>
          <w:spacing w:val="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3"/>
          <w:sz w:val="32"/>
          <w:szCs w:val="32"/>
          <w:lang w:val="en-US" w:eastAsia="zh-CN"/>
        </w:rPr>
        <w:t>报名邮箱：shiyouxuehui@cps.org.cn</w:t>
      </w:r>
    </w:p>
    <w:p>
      <w:pPr>
        <w:jc w:val="left"/>
      </w:pPr>
    </w:p>
    <w:sectPr>
      <w:footerReference r:id="rId3" w:type="default"/>
      <w:pgSz w:w="11910" w:h="16840"/>
      <w:pgMar w:top="1431" w:right="1224" w:bottom="1614" w:left="1324" w:header="0" w:footer="132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814"/>
      <w:rPr>
        <w:rFonts w:ascii="宋体" w:hAnsi="宋体" w:eastAsia="宋体" w:cs="宋体"/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wZTdlNjNhNzRhNzI4ZjgxOTVmODU5NWViZDU5ZjYifQ=="/>
  </w:docVars>
  <w:rsids>
    <w:rsidRoot w:val="71041611"/>
    <w:rsid w:val="002D145A"/>
    <w:rsid w:val="00C4724F"/>
    <w:rsid w:val="00D108DD"/>
    <w:rsid w:val="032338E1"/>
    <w:rsid w:val="043D09D3"/>
    <w:rsid w:val="091F2D9D"/>
    <w:rsid w:val="0A9B670E"/>
    <w:rsid w:val="0CDF2F6F"/>
    <w:rsid w:val="0D2B2826"/>
    <w:rsid w:val="0F841BAC"/>
    <w:rsid w:val="161D0664"/>
    <w:rsid w:val="17C831A8"/>
    <w:rsid w:val="18AC58BA"/>
    <w:rsid w:val="1ABB1498"/>
    <w:rsid w:val="1B46065D"/>
    <w:rsid w:val="1FD2426D"/>
    <w:rsid w:val="21A139F2"/>
    <w:rsid w:val="22AA3280"/>
    <w:rsid w:val="2560231B"/>
    <w:rsid w:val="2AB95007"/>
    <w:rsid w:val="2DF6391B"/>
    <w:rsid w:val="31BE0AF5"/>
    <w:rsid w:val="3B457B92"/>
    <w:rsid w:val="3C664263"/>
    <w:rsid w:val="3CA628B2"/>
    <w:rsid w:val="3F4A1C1A"/>
    <w:rsid w:val="412748B4"/>
    <w:rsid w:val="41E6183C"/>
    <w:rsid w:val="43B57857"/>
    <w:rsid w:val="46BC262B"/>
    <w:rsid w:val="4B267031"/>
    <w:rsid w:val="4CFC5C47"/>
    <w:rsid w:val="525C7843"/>
    <w:rsid w:val="527A416D"/>
    <w:rsid w:val="54817A35"/>
    <w:rsid w:val="55AF2380"/>
    <w:rsid w:val="568B6949"/>
    <w:rsid w:val="59A33FA9"/>
    <w:rsid w:val="5C8005D2"/>
    <w:rsid w:val="5E6C3504"/>
    <w:rsid w:val="5FDC1FC3"/>
    <w:rsid w:val="64E04304"/>
    <w:rsid w:val="6AB204F0"/>
    <w:rsid w:val="6C060AF4"/>
    <w:rsid w:val="6F881EF2"/>
    <w:rsid w:val="71041611"/>
    <w:rsid w:val="71BC1C54"/>
    <w:rsid w:val="722C6DDA"/>
    <w:rsid w:val="738467A2"/>
    <w:rsid w:val="767A3346"/>
    <w:rsid w:val="76EE28B0"/>
    <w:rsid w:val="78E201F2"/>
    <w:rsid w:val="7EDC3936"/>
    <w:rsid w:val="7F39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238</Characters>
  <Lines>1</Lines>
  <Paragraphs>1</Paragraphs>
  <TotalTime>9</TotalTime>
  <ScaleCrop>false</ScaleCrop>
  <LinksUpToDate>false</LinksUpToDate>
  <CharactersWithSpaces>253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2024-04-02T01:22:00Z</dcterms:created>
  <dc:creator>橘子味的蜜桃</dc:creator>
  <cp:lastModifiedBy>大马哈鱼！</cp:lastModifiedBy>
  <dcterms:modified xsi:type="dcterms:W3CDTF">2024-07-18T01:51:23Z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335F150DE1A7481386FCD586300E5036_13</vt:lpwstr>
  </property>
</Properties>
</file>